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«Детский сад №225»</w:t>
      </w: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D742B4">
        <w:rPr>
          <w:rFonts w:ascii="Times New Roman" w:eastAsia="Calibri" w:hAnsi="Times New Roman" w:cs="Times New Roman"/>
          <w:sz w:val="56"/>
          <w:szCs w:val="56"/>
        </w:rPr>
        <w:t xml:space="preserve">Рабочая программа семейного клуба </w:t>
      </w: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742B4">
        <w:rPr>
          <w:rFonts w:ascii="Times New Roman" w:eastAsia="Calibri" w:hAnsi="Times New Roman" w:cs="Times New Roman"/>
          <w:b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sz w:val="56"/>
          <w:szCs w:val="56"/>
        </w:rPr>
        <w:t>Здоровей-ка</w:t>
      </w:r>
      <w:r w:rsidRPr="00D742B4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742B4" w:rsidRDefault="00161D52" w:rsidP="00D742B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179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742B4" w:rsidRPr="00D742B4" w:rsidRDefault="00D742B4" w:rsidP="00D742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Разработала: </w:t>
      </w:r>
      <w:r w:rsidRPr="00D742B4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D742B4" w:rsidRPr="00D742B4" w:rsidRDefault="00D742B4" w:rsidP="00D742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Моржухина Н.И.</w:t>
      </w:r>
    </w:p>
    <w:p w:rsidR="00D742B4" w:rsidRPr="00D742B4" w:rsidRDefault="00D742B4" w:rsidP="00D742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D52" w:rsidRDefault="00161D52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D52" w:rsidRDefault="00161D52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Ярославль, 2020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07F58" w:rsidRPr="00A07F58" w:rsidRDefault="00A07F58" w:rsidP="00A07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F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161D52" w:rsidRPr="006C445C" w:rsidRDefault="00161D52" w:rsidP="0016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5C">
        <w:rPr>
          <w:rFonts w:ascii="Times New Roman" w:hAnsi="Times New Roman" w:cs="Times New Roman"/>
          <w:sz w:val="28"/>
          <w:szCs w:val="28"/>
        </w:rPr>
        <w:t xml:space="preserve"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 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F58">
        <w:rPr>
          <w:rFonts w:ascii="Times New Roman" w:eastAsia="Calibri" w:hAnsi="Times New Roman" w:cs="Times New Roman"/>
          <w:sz w:val="28"/>
          <w:szCs w:val="28"/>
        </w:rPr>
        <w:t>Одним из условий эффективного сотрудничества является повышение уровня педагогической компетенции родителей. Для этого специалисты образовательного учреждения используют различные формы работы (совместные мероприятия, привлечение родителей к созданию развивающей среды, к деятельности различных кружков, к участию в различных просветительских программах и т. д.) Комплексной формой такого взаимодействия с родителями в нашей группе стал семейный клуб «</w:t>
      </w:r>
      <w:r w:rsidR="00D742B4">
        <w:rPr>
          <w:rFonts w:ascii="Times New Roman" w:eastAsia="Calibri" w:hAnsi="Times New Roman" w:cs="Times New Roman"/>
          <w:sz w:val="28"/>
          <w:szCs w:val="28"/>
        </w:rPr>
        <w:t>Здоровей-ка</w:t>
      </w:r>
      <w:r w:rsidRPr="00A07F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2B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61D52" w:rsidRDefault="00161D52" w:rsidP="0016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 зависит не только от их физических особенностей, но 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жизни в семье. В центре работы по полноценному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и оздоровлению детей должны находиться семья и детский сад,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социальные структуры, которые в основном и определяют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ребёнка. В «Концепции дошкольного воспитания» подчёркивается: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и детский сад в хронологическом ряду связаны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преемственности, что обеспечивает непрерывность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детей».</w:t>
      </w:r>
    </w:p>
    <w:p w:rsidR="00161D52" w:rsidRDefault="00161D52" w:rsidP="0016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преемственности является установление доверительного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делового контакта между семьёй и детским садом.</w:t>
      </w:r>
    </w:p>
    <w:p w:rsidR="00161D52" w:rsidRDefault="00161D52" w:rsidP="0016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социально – психологических и социально –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тенденции, происходящие в семейных отношениях приводят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уменьшению педагогического потенциала семьи,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педагогической компетентности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 недостаточному выполнению воспитательных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родителями, эмоциональном неблагополучии детей.</w:t>
      </w:r>
    </w:p>
    <w:p w:rsidR="00161D52" w:rsidRDefault="00161D52" w:rsidP="0016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сложившуюся ситуацию наиболее целесообразно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менять, направив на установление более тесных неформальных контактов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педагогами ДОУ и семьями воспитанников, на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педагогической компетентности родителей, через апробацию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форм партнёрских отношений (тренинги, семейные конкурсы).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эффективных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семей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 ДОУ семейного клуба. Среди основных направлений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– 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помощи, 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семейного воспитания, повышение компетентности родителей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детей дошкольного возраста.</w:t>
      </w:r>
    </w:p>
    <w:p w:rsidR="00161D52" w:rsidRDefault="00161D52" w:rsidP="0016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амой эффективной формой работы с семьёй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 являются занятия в семейных клубах, позволяющих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полноценный, индивидуальный подход к физическому и психическому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ребёнка.</w:t>
      </w:r>
    </w:p>
    <w:p w:rsidR="00D83848" w:rsidRDefault="00161D52" w:rsidP="0016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 – это неотъемлемая часть воспитания 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взрослыми. Благодаря клубной форме работы возможно</w:t>
      </w:r>
      <w:r w:rsidR="00D83848">
        <w:rPr>
          <w:rFonts w:ascii="Times New Roman" w:hAnsi="Times New Roman" w:cs="Times New Roman"/>
          <w:sz w:val="28"/>
          <w:szCs w:val="28"/>
        </w:rPr>
        <w:t>:</w:t>
      </w:r>
    </w:p>
    <w:p w:rsidR="00D83848" w:rsidRDefault="00161D52" w:rsidP="00D838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48">
        <w:rPr>
          <w:rFonts w:ascii="Times New Roman" w:hAnsi="Times New Roman" w:cs="Times New Roman"/>
          <w:sz w:val="28"/>
          <w:szCs w:val="28"/>
        </w:rPr>
        <w:t>создание атмосферы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 xml:space="preserve">общности интересов семьи и ДОУ, </w:t>
      </w:r>
    </w:p>
    <w:p w:rsidR="00D83848" w:rsidRDefault="00161D52" w:rsidP="00D838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48">
        <w:rPr>
          <w:rFonts w:ascii="Times New Roman" w:hAnsi="Times New Roman" w:cs="Times New Roman"/>
          <w:sz w:val="28"/>
          <w:szCs w:val="28"/>
        </w:rPr>
        <w:t>оказание практической помощи семье в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 xml:space="preserve">снятии затруднений в </w:t>
      </w:r>
      <w:proofErr w:type="spellStart"/>
      <w:r w:rsidRPr="00D8384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83848">
        <w:rPr>
          <w:rFonts w:ascii="Times New Roman" w:hAnsi="Times New Roman" w:cs="Times New Roman"/>
          <w:sz w:val="28"/>
          <w:szCs w:val="28"/>
        </w:rPr>
        <w:t xml:space="preserve"> – родительских отношениях, </w:t>
      </w:r>
    </w:p>
    <w:p w:rsidR="00D83848" w:rsidRDefault="00161D52" w:rsidP="00D838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48">
        <w:rPr>
          <w:rFonts w:ascii="Times New Roman" w:hAnsi="Times New Roman" w:cs="Times New Roman"/>
          <w:sz w:val="28"/>
          <w:szCs w:val="28"/>
        </w:rPr>
        <w:t>формирование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 xml:space="preserve">партнёрских отношений с семьями воспитанников, </w:t>
      </w:r>
    </w:p>
    <w:p w:rsidR="00D83848" w:rsidRDefault="00161D52" w:rsidP="00D838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48">
        <w:rPr>
          <w:rFonts w:ascii="Times New Roman" w:hAnsi="Times New Roman" w:cs="Times New Roman"/>
          <w:sz w:val="28"/>
          <w:szCs w:val="28"/>
        </w:rPr>
        <w:t>укрепление авторитета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>семьи и педагога будут способствовать активизации и обогащению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 xml:space="preserve">воспитательных умений родителей, </w:t>
      </w:r>
    </w:p>
    <w:p w:rsidR="00161D52" w:rsidRPr="00D83848" w:rsidRDefault="00161D52" w:rsidP="00D8384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48">
        <w:rPr>
          <w:rFonts w:ascii="Times New Roman" w:hAnsi="Times New Roman" w:cs="Times New Roman"/>
          <w:sz w:val="28"/>
          <w:szCs w:val="28"/>
        </w:rPr>
        <w:t>сознанию и реализации ими в полном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>объёме родительских функций, направленных на понимание потребностей</w:t>
      </w:r>
      <w:r w:rsidRPr="00D83848">
        <w:rPr>
          <w:rFonts w:ascii="Times New Roman" w:hAnsi="Times New Roman" w:cs="Times New Roman"/>
          <w:sz w:val="28"/>
          <w:szCs w:val="28"/>
        </w:rPr>
        <w:t xml:space="preserve"> </w:t>
      </w:r>
      <w:r w:rsidRPr="00D83848">
        <w:rPr>
          <w:rFonts w:ascii="Times New Roman" w:hAnsi="Times New Roman" w:cs="Times New Roman"/>
          <w:sz w:val="28"/>
          <w:szCs w:val="28"/>
        </w:rPr>
        <w:t>ребёнка и созданию условий для их разумного удовлетворения.</w:t>
      </w:r>
    </w:p>
    <w:p w:rsidR="00161D52" w:rsidRDefault="00161D52" w:rsidP="0016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2B4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D83848" w:rsidRDefault="00D83848" w:rsidP="00BC5C73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этой задачи регламентируется Законом «Об образовании в РФ» от 27 декабря 2012 г.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D83848" w:rsidRPr="00D83848" w:rsidRDefault="00D83848" w:rsidP="00D83848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Здоровый образ жизни является частью общечеловеческой культуры. Желание быть здоровым есть у каждого человека. Но для того, чтобы сохранить и </w:t>
      </w:r>
      <w:proofErr w:type="gramStart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>укрепить здоровье одного желания мало</w:t>
      </w:r>
      <w:proofErr w:type="gramEnd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Нужно хорошо знать свой организм, свои физические возможности, иметь </w:t>
      </w:r>
      <w:proofErr w:type="spellStart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предсталение</w:t>
      </w:r>
      <w:proofErr w:type="spellEnd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том, что полезно, а что вредно для него. А </w:t>
      </w:r>
      <w:proofErr w:type="gramStart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>главное-активно</w:t>
      </w:r>
      <w:proofErr w:type="gramEnd"/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нём заботится. В настоящее время одной из наиболее важных и глобальных проблем является состояние здоровья детей.  В современных условиях возрастает значимость сохранения здоровья ребенка. Исследования последних лет констатируют ухудшение здоровья населения России. Количество здоровых детей и подростков едва достигает пятой доли от их общего числа; около трети детей, поступивших в школу, уже имеют хроническую патологию.</w:t>
      </w:r>
    </w:p>
    <w:p w:rsidR="00D83848" w:rsidRDefault="00D83848" w:rsidP="00D83848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Calibri" w:hAnsi="Times New Roman" w:cs="Times New Roman"/>
          <w:sz w:val="28"/>
          <w:szCs w:val="28"/>
          <w:lang w:eastAsia="ru-RU"/>
        </w:rPr>
        <w:t>Вот почему очень важно с ранних лет приобщать детей к ценностям здорового образа жизни и формировать потребность в нём.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Сегодня в дошкольном образовании эта задача является приоритетной.</w:t>
      </w:r>
    </w:p>
    <w:p w:rsidR="00BC5C73" w:rsidRDefault="00A07F58" w:rsidP="00BC5C73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5D80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возникла необходимость в разработке и внедрении образовательной программы семейного клуба «Здоров</w:t>
      </w:r>
      <w:r w:rsidR="00BC5C73">
        <w:rPr>
          <w:rFonts w:ascii="Times New Roman" w:eastAsia="Calibri" w:hAnsi="Times New Roman" w:cs="Times New Roman"/>
          <w:sz w:val="28"/>
          <w:szCs w:val="28"/>
          <w:lang w:eastAsia="ru-RU"/>
        </w:rPr>
        <w:t>ей-ка»</w:t>
      </w:r>
      <w:r w:rsidRPr="009C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Все </w:t>
      </w:r>
      <w:r w:rsidRPr="009C5D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организуемые разнообразные интерактивные формы сотрудничества с родителями в ходе реализации программы, направлены на укрепление здоровья и формирования предпосылок здорового образа жизни детей дошкольного возраста, повышение педагогической культуры родителей</w:t>
      </w:r>
      <w:r w:rsidR="00BC5C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5C73" w:rsidRPr="00D83848" w:rsidRDefault="00BC5C73" w:rsidP="00BC5C73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838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Девиз клуба «Здоровый ребёнок – умный ребёнок».</w:t>
      </w:r>
    </w:p>
    <w:p w:rsidR="00BC5C73" w:rsidRDefault="00BC5C73" w:rsidP="00BC5C73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проблема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9C5D80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C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укреплени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C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 ребенка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5C73" w:rsidRDefault="00BC5C73" w:rsidP="00D83848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73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программа клуба направлена на выполнение основной </w:t>
      </w:r>
      <w:r w:rsidRPr="00BC5C73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BC5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83848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D83848" w:rsidRPr="00D83848">
        <w:rPr>
          <w:rFonts w:ascii="Times New Roman" w:eastAsia="Calibri" w:hAnsi="Times New Roman" w:cs="Times New Roman"/>
          <w:sz w:val="28"/>
          <w:szCs w:val="28"/>
        </w:rPr>
        <w:t>овышение компетентности родителей и построение эффективного</w:t>
      </w:r>
      <w:r w:rsidR="00D8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848" w:rsidRPr="00D83848">
        <w:rPr>
          <w:rFonts w:ascii="Times New Roman" w:eastAsia="Calibri" w:hAnsi="Times New Roman" w:cs="Times New Roman"/>
          <w:sz w:val="28"/>
          <w:szCs w:val="28"/>
        </w:rPr>
        <w:t>взаимодействия с семьями воспитанников в целях полноценного развития</w:t>
      </w:r>
      <w:r w:rsidR="00D8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848" w:rsidRPr="00D83848">
        <w:rPr>
          <w:rFonts w:ascii="Times New Roman" w:eastAsia="Calibri" w:hAnsi="Times New Roman" w:cs="Times New Roman"/>
          <w:sz w:val="28"/>
          <w:szCs w:val="28"/>
        </w:rPr>
        <w:t>каждого ребёнка. Привлечение родителей к сотрудничеству с коллективом</w:t>
      </w:r>
      <w:r w:rsidR="00D83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848" w:rsidRPr="00D83848">
        <w:rPr>
          <w:rFonts w:ascii="Times New Roman" w:eastAsia="Calibri" w:hAnsi="Times New Roman" w:cs="Times New Roman"/>
          <w:sz w:val="28"/>
          <w:szCs w:val="28"/>
        </w:rPr>
        <w:t>детского сада в плане единых подходов воспитания детей.</w:t>
      </w:r>
    </w:p>
    <w:p w:rsidR="00BC5C73" w:rsidRDefault="00BC5C73" w:rsidP="00BC5C73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C73" w:rsidRPr="00BC5C73" w:rsidRDefault="00BC5C73" w:rsidP="00BC5C73">
      <w:pPr>
        <w:spacing w:after="80" w:line="240" w:lineRule="auto"/>
        <w:ind w:right="17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C73">
        <w:rPr>
          <w:rFonts w:ascii="Times New Roman" w:eastAsia="Calibri" w:hAnsi="Times New Roman" w:cs="Times New Roman"/>
          <w:b/>
          <w:sz w:val="28"/>
          <w:szCs w:val="28"/>
        </w:rPr>
        <w:t>Задачи семейного клуба: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психолого-педагогической культуры родителей и членов семьи детей в вопросах воспитания, физического развития и оздоровления детей (сохранение и укрепление физического и психического здоровья, приобщение к здоровому образу жизни, </w:t>
      </w:r>
      <w:proofErr w:type="spellStart"/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технологии);</w:t>
      </w:r>
    </w:p>
    <w:p w:rsid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паганда здорового образа жизни;</w:t>
      </w:r>
    </w:p>
    <w:p w:rsid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</w:t>
      </w:r>
      <w:r w:rsid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своему здоровью;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здоровом образе жизни;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комплексной профилактики различных отклонений в состоянии здоровья</w:t>
      </w:r>
      <w:r w:rsid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трансляция положительного опыта семейного воспитания;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сплочению родительского коллектива;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развитию, гармонизация детско-родительских отношений в условиях совместной досуговой деятельности;</w:t>
      </w:r>
    </w:p>
    <w:p w:rsidR="00A07F58" w:rsidRPr="00BC5C73" w:rsidRDefault="00A07F58" w:rsidP="00BC5C7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ДОУ среди родительской общественности.</w:t>
      </w:r>
    </w:p>
    <w:p w:rsidR="00471531" w:rsidRPr="00BC5C73" w:rsidRDefault="00471531" w:rsidP="00471531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B4" w:rsidRPr="00BC5C73" w:rsidRDefault="00D742B4" w:rsidP="00D742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5C73">
        <w:rPr>
          <w:rFonts w:ascii="Times New Roman" w:eastAsia="Calibri" w:hAnsi="Times New Roman" w:cs="Times New Roman"/>
          <w:b/>
          <w:i/>
          <w:sz w:val="28"/>
          <w:szCs w:val="28"/>
        </w:rPr>
        <w:t>Основные направления работы клуба:</w:t>
      </w:r>
    </w:p>
    <w:p w:rsidR="00D742B4" w:rsidRPr="00D742B4" w:rsidRDefault="00D83848" w:rsidP="00D742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742B4" w:rsidRPr="00BC5C73">
        <w:rPr>
          <w:rFonts w:ascii="Times New Roman" w:eastAsia="Calibri" w:hAnsi="Times New Roman" w:cs="Times New Roman"/>
          <w:sz w:val="28"/>
          <w:szCs w:val="28"/>
        </w:rPr>
        <w:t>едагогическое просвещ</w:t>
      </w:r>
      <w:r>
        <w:rPr>
          <w:rFonts w:ascii="Times New Roman" w:eastAsia="Calibri" w:hAnsi="Times New Roman" w:cs="Times New Roman"/>
          <w:sz w:val="28"/>
          <w:szCs w:val="28"/>
        </w:rPr>
        <w:t>ение родителей;</w:t>
      </w:r>
    </w:p>
    <w:p w:rsidR="00D742B4" w:rsidRPr="00D742B4" w:rsidRDefault="00D83848" w:rsidP="00D742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742B4" w:rsidRPr="00D742B4">
        <w:rPr>
          <w:rFonts w:ascii="Times New Roman" w:eastAsia="Calibri" w:hAnsi="Times New Roman" w:cs="Times New Roman"/>
          <w:sz w:val="28"/>
          <w:szCs w:val="28"/>
        </w:rPr>
        <w:t>частие родителей в познавательном развитии дет</w:t>
      </w:r>
      <w:r>
        <w:rPr>
          <w:rFonts w:ascii="Times New Roman" w:eastAsia="Calibri" w:hAnsi="Times New Roman" w:cs="Times New Roman"/>
          <w:sz w:val="28"/>
          <w:szCs w:val="28"/>
        </w:rPr>
        <w:t>ей через «встречи с педагогами»;</w:t>
      </w:r>
    </w:p>
    <w:p w:rsidR="00D742B4" w:rsidRPr="00D742B4" w:rsidRDefault="00D83848" w:rsidP="00D742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742B4" w:rsidRPr="00D742B4">
        <w:rPr>
          <w:rFonts w:ascii="Times New Roman" w:eastAsia="Calibri" w:hAnsi="Times New Roman" w:cs="Times New Roman"/>
          <w:sz w:val="28"/>
          <w:szCs w:val="28"/>
        </w:rPr>
        <w:t xml:space="preserve">овышение заинтересованности родителей в выполнении общего дела, проявлений творческих способностей, </w:t>
      </w:r>
      <w:proofErr w:type="gramStart"/>
      <w:r w:rsidR="00D742B4" w:rsidRPr="00D742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742B4" w:rsidRPr="00D742B4">
        <w:rPr>
          <w:rFonts w:ascii="Times New Roman" w:eastAsia="Calibri" w:hAnsi="Times New Roman" w:cs="Times New Roman"/>
          <w:sz w:val="28"/>
          <w:szCs w:val="28"/>
        </w:rPr>
        <w:t xml:space="preserve"> полноценном эмоциональном общений.</w:t>
      </w: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2B4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 семейного клуба «</w:t>
      </w:r>
      <w:r>
        <w:rPr>
          <w:rFonts w:ascii="Times New Roman" w:eastAsia="Calibri" w:hAnsi="Times New Roman" w:cs="Times New Roman"/>
          <w:b/>
          <w:sz w:val="28"/>
          <w:szCs w:val="28"/>
        </w:rPr>
        <w:t>Здоровей-ка</w:t>
      </w:r>
      <w:r w:rsidRPr="00D742B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42B4" w:rsidRPr="00D742B4" w:rsidRDefault="00D742B4" w:rsidP="00D74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Проводится 1 раз в месяц.</w:t>
      </w:r>
    </w:p>
    <w:p w:rsidR="00D742B4" w:rsidRPr="00D742B4" w:rsidRDefault="00D742B4" w:rsidP="00D74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Продолжительность – 30 минут.</w:t>
      </w:r>
    </w:p>
    <w:p w:rsidR="00D742B4" w:rsidRPr="00D742B4" w:rsidRDefault="00D742B4" w:rsidP="00D74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Количество семей – 12-15.</w:t>
      </w:r>
    </w:p>
    <w:p w:rsidR="00D742B4" w:rsidRPr="00D742B4" w:rsidRDefault="00D742B4" w:rsidP="00D742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2B4" w:rsidRPr="00D742B4" w:rsidRDefault="00D742B4" w:rsidP="00D742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42B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Форма организации семейного клуба: </w:t>
      </w:r>
    </w:p>
    <w:p w:rsidR="00D742B4" w:rsidRPr="00D742B4" w:rsidRDefault="00D742B4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круглый стол;</w:t>
      </w:r>
    </w:p>
    <w:p w:rsidR="00D742B4" w:rsidRPr="00D742B4" w:rsidRDefault="00D742B4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мастер-класс;</w:t>
      </w:r>
      <w:r w:rsidRPr="00D74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742B4" w:rsidRPr="00D742B4" w:rsidRDefault="00D742B4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07F58">
        <w:rPr>
          <w:rFonts w:ascii="Times New Roman" w:eastAsia="Calibri" w:hAnsi="Times New Roman" w:cs="Times New Roman"/>
          <w:color w:val="000000"/>
          <w:sz w:val="28"/>
          <w:szCs w:val="28"/>
        </w:rPr>
        <w:t>искуссионно</w:t>
      </w:r>
      <w:proofErr w:type="spellEnd"/>
      <w:r w:rsidRPr="00A07F58">
        <w:rPr>
          <w:rFonts w:ascii="Times New Roman" w:eastAsia="Calibri" w:hAnsi="Times New Roman" w:cs="Times New Roman"/>
          <w:color w:val="000000"/>
          <w:sz w:val="28"/>
          <w:szCs w:val="28"/>
        </w:rPr>
        <w:t>-практические встречи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742B4" w:rsidRPr="00D742B4" w:rsidRDefault="00D742B4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F58">
        <w:rPr>
          <w:rFonts w:ascii="Times New Roman" w:eastAsia="Calibri" w:hAnsi="Times New Roman" w:cs="Times New Roman"/>
          <w:color w:val="000000"/>
          <w:sz w:val="28"/>
          <w:szCs w:val="28"/>
        </w:rPr>
        <w:t>семинары – практикумы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742B4" w:rsidRDefault="00D742B4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742B4">
        <w:rPr>
          <w:rFonts w:ascii="Times New Roman" w:eastAsia="Calibri" w:hAnsi="Times New Roman" w:cs="Times New Roman"/>
          <w:sz w:val="28"/>
          <w:szCs w:val="28"/>
        </w:rPr>
        <w:t>едагогические беседы с родителями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0590" w:rsidRPr="00D742B4" w:rsidRDefault="008B0590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консультации;</w:t>
      </w:r>
    </w:p>
    <w:p w:rsidR="00D742B4" w:rsidRPr="00D742B4" w:rsidRDefault="008B0590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спортивное</w:t>
      </w:r>
      <w:r w:rsidR="00D742B4" w:rsidRPr="00D742B4">
        <w:rPr>
          <w:rFonts w:ascii="Times New Roman" w:eastAsia="Calibri" w:hAnsi="Times New Roman" w:cs="Times New Roman"/>
          <w:sz w:val="28"/>
          <w:szCs w:val="28"/>
        </w:rPr>
        <w:t xml:space="preserve"> развлечение;</w:t>
      </w:r>
    </w:p>
    <w:p w:rsidR="00D742B4" w:rsidRPr="00D742B4" w:rsidRDefault="00D742B4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B4">
        <w:rPr>
          <w:rFonts w:ascii="Times New Roman" w:eastAsia="Calibri" w:hAnsi="Times New Roman" w:cs="Times New Roman"/>
          <w:sz w:val="28"/>
          <w:szCs w:val="28"/>
        </w:rPr>
        <w:t>творческие мастерские;</w:t>
      </w:r>
    </w:p>
    <w:p w:rsidR="00D742B4" w:rsidRDefault="008823FC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памятки</w:t>
      </w:r>
      <w:r w:rsidR="00D83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848" w:rsidRDefault="00D83848" w:rsidP="00D742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родительские собрания;</w:t>
      </w:r>
    </w:p>
    <w:p w:rsidR="00D83848" w:rsidRPr="00D83848" w:rsidRDefault="00D83848" w:rsidP="00D838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деловая игра.</w:t>
      </w:r>
    </w:p>
    <w:p w:rsidR="00D83848" w:rsidRDefault="00D83848" w:rsidP="00D83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48" w:rsidRPr="00D83848" w:rsidRDefault="00D83848" w:rsidP="00D83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оценки результатов работы клуба:</w:t>
      </w:r>
    </w:p>
    <w:p w:rsidR="00D83848" w:rsidRPr="00D83848" w:rsidRDefault="00D83848" w:rsidP="00D8384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анкеты;</w:t>
      </w:r>
    </w:p>
    <w:p w:rsidR="00D83848" w:rsidRPr="00D83848" w:rsidRDefault="00D83848" w:rsidP="00D8384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беседы;</w:t>
      </w:r>
    </w:p>
    <w:p w:rsidR="00D83848" w:rsidRPr="00D83848" w:rsidRDefault="00D83848" w:rsidP="00D8384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фото;</w:t>
      </w:r>
    </w:p>
    <w:p w:rsidR="00A07F58" w:rsidRPr="00A07F58" w:rsidRDefault="00D83848" w:rsidP="00D8384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отзывы.</w:t>
      </w:r>
    </w:p>
    <w:p w:rsidR="00D83848" w:rsidRDefault="00D83848" w:rsidP="00A07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3848" w:rsidRDefault="00D83848" w:rsidP="00D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описание работы семейн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клуба «Здоровей-ка»</w:t>
      </w:r>
    </w:p>
    <w:p w:rsidR="00D83848" w:rsidRPr="00D83848" w:rsidRDefault="00D83848" w:rsidP="00D8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48" w:rsidRPr="00D83848" w:rsidRDefault="00D83848" w:rsidP="00D83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работы являются мероприятия, направленные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семей ДОУ в образовательный процесс,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партнёрских отношений семьи и ДОУ, как равноправных участников.</w:t>
      </w:r>
    </w:p>
    <w:p w:rsidR="00D83848" w:rsidRPr="00D83848" w:rsidRDefault="00D83848" w:rsidP="00D83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 участники клуба делятся опытом воспитания и развития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поколение стремится передать свои традиции. В свою очередь,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 методическую и практическую помощь родителям, как и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заняться с ребёнком дома, насколько важна совместная </w:t>
      </w:r>
      <w:proofErr w:type="spellStart"/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деятельность. Способности и умения детей развиваются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интересной для них игровой деятельности, но не все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знают, как её организовать. </w:t>
      </w:r>
      <w:proofErr w:type="spellStart"/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родительские встречи проходят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форме 1 раз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перспективным планом.</w:t>
      </w:r>
    </w:p>
    <w:p w:rsidR="00D83848" w:rsidRPr="00D83848" w:rsidRDefault="00D83848" w:rsidP="00D83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продолжается не более 30 минут.</w:t>
      </w:r>
    </w:p>
    <w:p w:rsidR="00D83848" w:rsidRPr="00D83848" w:rsidRDefault="00D83848" w:rsidP="00AF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клуба происходит на основе анализа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 В ходе взаимодействия с родителями содержание работы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корректироваться. Эффективность содержания данной работы зависит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активного участия всех специалистов ДОУ, в том числе и медсестры,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единства педагогических требований к ребёнку и расширению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познаний в области педагогики, детской психологии и оздоровления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заседаниях клуба помогает родителям ощутить причастность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ребёнка, проникнуться его интересам, окунуться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среду, побуждающую к получению 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устанавливаются дружеские отношения с другими родителями.</w:t>
      </w:r>
    </w:p>
    <w:p w:rsidR="00AF01E5" w:rsidRDefault="00AF01E5" w:rsidP="00D8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E5" w:rsidRDefault="00AF01E5" w:rsidP="00AF0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1E5" w:rsidRDefault="00AF01E5" w:rsidP="00AF0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Семейного клуба</w:t>
      </w:r>
    </w:p>
    <w:p w:rsidR="00EB0464" w:rsidRDefault="00EB0464" w:rsidP="00AF0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1E5" w:rsidRPr="00AF01E5" w:rsidRDefault="00AF01E5" w:rsidP="00EB0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E5">
        <w:rPr>
          <w:rFonts w:ascii="Times New Roman" w:hAnsi="Times New Roman" w:cs="Times New Roman"/>
          <w:sz w:val="28"/>
          <w:szCs w:val="28"/>
        </w:rPr>
        <w:t>Воспитанники 1 младшей группы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AF01E5">
        <w:rPr>
          <w:rFonts w:ascii="Times New Roman" w:hAnsi="Times New Roman" w:cs="Times New Roman"/>
          <w:sz w:val="28"/>
          <w:szCs w:val="28"/>
        </w:rPr>
        <w:t>», члены их семей (лица их</w:t>
      </w:r>
      <w:r w:rsidR="00EB0464">
        <w:rPr>
          <w:rFonts w:ascii="Times New Roman" w:hAnsi="Times New Roman" w:cs="Times New Roman"/>
          <w:sz w:val="28"/>
          <w:szCs w:val="28"/>
        </w:rPr>
        <w:t xml:space="preserve"> </w:t>
      </w:r>
      <w:r w:rsidRPr="00AF01E5">
        <w:rPr>
          <w:rFonts w:ascii="Times New Roman" w:hAnsi="Times New Roman" w:cs="Times New Roman"/>
          <w:sz w:val="28"/>
          <w:szCs w:val="28"/>
        </w:rPr>
        <w:t>заменяющие) педагог группы, психолог, медицинский работник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1E5" w:rsidRDefault="00AF01E5" w:rsidP="00AF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E5" w:rsidRDefault="00AF01E5" w:rsidP="00AF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E5" w:rsidRDefault="00AF01E5" w:rsidP="00AF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58" w:rsidRDefault="00A07F58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C73" w:rsidRPr="00A07F58" w:rsidRDefault="00BC5C73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F58" w:rsidRDefault="00A07F58" w:rsidP="00AF0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07F58" w:rsidRPr="00A07F58" w:rsidRDefault="00A07F58" w:rsidP="00A07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F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  <w:r w:rsidR="00AF01E5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Pr="00A07F58">
        <w:rPr>
          <w:rFonts w:ascii="Times New Roman" w:eastAsia="Calibri" w:hAnsi="Times New Roman" w:cs="Times New Roman"/>
          <w:b/>
          <w:sz w:val="28"/>
          <w:szCs w:val="28"/>
        </w:rPr>
        <w:t xml:space="preserve"> семейного клуба «</w:t>
      </w:r>
      <w:r>
        <w:rPr>
          <w:rFonts w:ascii="Times New Roman" w:eastAsia="Calibri" w:hAnsi="Times New Roman" w:cs="Times New Roman"/>
          <w:b/>
          <w:sz w:val="28"/>
          <w:szCs w:val="28"/>
        </w:rPr>
        <w:t>Здоровей-ка</w:t>
      </w:r>
      <w:r w:rsidRPr="00A07F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7F58" w:rsidRPr="00A07F58" w:rsidRDefault="00A07F58" w:rsidP="00A07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F58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07F58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07F58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4961"/>
        <w:gridCol w:w="2126"/>
      </w:tblGrid>
      <w:tr w:rsidR="00A07F58" w:rsidRPr="00A07F58" w:rsidTr="00B52218">
        <w:tc>
          <w:tcPr>
            <w:tcW w:w="2235" w:type="dxa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F58" w:rsidRPr="00A07F58" w:rsidTr="00B52218">
        <w:tc>
          <w:tcPr>
            <w:tcW w:w="2235" w:type="dxa"/>
          </w:tcPr>
          <w:p w:rsidR="008823FC" w:rsidRDefault="008823FC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Познакомимся поближе</w:t>
            </w:r>
            <w:r w:rsidR="00394D2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8823FC" w:rsidRPr="008823FC" w:rsidRDefault="008823FC" w:rsidP="008823FC">
            <w:pPr>
              <w:ind w:left="862"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4D2F" w:rsidRPr="00394D2F" w:rsidRDefault="00394D2F" w:rsidP="009C5197">
            <w:pPr>
              <w:numPr>
                <w:ilvl w:val="0"/>
                <w:numId w:val="23"/>
              </w:num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родителей;</w:t>
            </w:r>
          </w:p>
          <w:p w:rsidR="00394D2F" w:rsidRPr="00FE5E8A" w:rsidRDefault="00394D2F" w:rsidP="009C5197">
            <w:pPr>
              <w:numPr>
                <w:ilvl w:val="0"/>
                <w:numId w:val="23"/>
              </w:num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с планом работы на год.</w:t>
            </w:r>
          </w:p>
          <w:p w:rsidR="00FE5E8A" w:rsidRPr="00394D2F" w:rsidRDefault="00FE5E8A" w:rsidP="006338DB">
            <w:pPr>
              <w:ind w:left="862"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23FC" w:rsidRPr="008823FC" w:rsidRDefault="008823FC" w:rsidP="008823FC">
            <w:pPr>
              <w:ind w:right="7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23F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BC5C73" w:rsidRPr="008823F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едагогические беседы</w:t>
            </w:r>
            <w:r w:rsidRPr="008823F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823FC" w:rsidRPr="008823FC" w:rsidRDefault="00394D2F" w:rsidP="008823FC">
            <w:pPr>
              <w:pStyle w:val="a4"/>
              <w:numPr>
                <w:ilvl w:val="0"/>
                <w:numId w:val="26"/>
              </w:numPr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«Здоровое питание малыша»</w:t>
            </w:r>
          </w:p>
          <w:p w:rsidR="00A07F58" w:rsidRPr="008823FC" w:rsidRDefault="00394D2F" w:rsidP="008823FC">
            <w:pPr>
              <w:pStyle w:val="a4"/>
              <w:numPr>
                <w:ilvl w:val="0"/>
                <w:numId w:val="26"/>
              </w:numPr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4D2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«Секреты хорошего аппетита».</w:t>
            </w:r>
          </w:p>
          <w:p w:rsidR="008823FC" w:rsidRPr="00A07F58" w:rsidRDefault="008823FC" w:rsidP="008823FC">
            <w:pPr>
              <w:pStyle w:val="a4"/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07F58" w:rsidRPr="00A07F58" w:rsidTr="00B52218">
        <w:tc>
          <w:tcPr>
            <w:tcW w:w="2235" w:type="dxa"/>
          </w:tcPr>
          <w:p w:rsidR="008823FC" w:rsidRDefault="008823FC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малыш!</w:t>
            </w:r>
          </w:p>
        </w:tc>
        <w:tc>
          <w:tcPr>
            <w:tcW w:w="4961" w:type="dxa"/>
          </w:tcPr>
          <w:p w:rsidR="008823FC" w:rsidRDefault="008823FC" w:rsidP="008823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7F58" w:rsidRDefault="009C5197" w:rsidP="0088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 w:rsidRPr="008823FC">
              <w:rPr>
                <w:rFonts w:ascii="Times New Roman" w:hAnsi="Times New Roman"/>
                <w:sz w:val="24"/>
                <w:szCs w:val="24"/>
              </w:rPr>
              <w:t xml:space="preserve"> «Расти </w:t>
            </w:r>
            <w:proofErr w:type="gramStart"/>
            <w:r w:rsidRPr="008823FC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8823FC">
              <w:rPr>
                <w:rFonts w:ascii="Times New Roman" w:hAnsi="Times New Roman"/>
                <w:sz w:val="24"/>
                <w:szCs w:val="24"/>
              </w:rPr>
              <w:t xml:space="preserve"> малыш!»</w:t>
            </w:r>
          </w:p>
          <w:p w:rsidR="00FE5E8A" w:rsidRPr="008823FC" w:rsidRDefault="00FE5E8A" w:rsidP="0088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Default="009C5197" w:rsidP="009C51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197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5197" w:rsidRDefault="009C5197" w:rsidP="009C5197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  <w:p w:rsidR="008823FC" w:rsidRPr="009C5197" w:rsidRDefault="008823FC" w:rsidP="006338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07F58" w:rsidRPr="00A07F58" w:rsidTr="00B52218">
        <w:tc>
          <w:tcPr>
            <w:tcW w:w="2235" w:type="dxa"/>
          </w:tcPr>
          <w:p w:rsidR="008823FC" w:rsidRDefault="008823FC" w:rsidP="009C51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7F58" w:rsidRPr="00A07F58" w:rsidRDefault="00F64F01" w:rsidP="009C5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Любить спорт с малых лет</w:t>
            </w:r>
          </w:p>
        </w:tc>
        <w:tc>
          <w:tcPr>
            <w:tcW w:w="4961" w:type="dxa"/>
          </w:tcPr>
          <w:p w:rsidR="008823FC" w:rsidRDefault="008823FC" w:rsidP="009C5197">
            <w:pPr>
              <w:ind w:right="75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5197" w:rsidRPr="00FB7DA8" w:rsidRDefault="008823FC" w:rsidP="00FB7DA8">
            <w:pPr>
              <w:ind w:right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Семинар-практикум </w:t>
            </w:r>
            <w:r w:rsidR="00FB7DA8" w:rsidRPr="00FB7D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«Организация </w:t>
            </w:r>
            <w:r w:rsidR="00FB7D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B7DA8" w:rsidRPr="00FB7D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одвижных игр детей 2-3 лет на открытом воздухе и в домашних условиях»</w:t>
            </w:r>
            <w:r w:rsidR="00FE5E8A" w:rsidRPr="00FB7D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E5E8A" w:rsidRDefault="00FE5E8A" w:rsidP="009C5197">
            <w:pPr>
              <w:ind w:right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5197" w:rsidRPr="009C5197" w:rsidRDefault="008823FC" w:rsidP="008823FC">
            <w:pPr>
              <w:ind w:right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E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</w:t>
            </w:r>
            <w:r w:rsidR="009C5197" w:rsidRPr="009C519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вигат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ельная  потребность дошкольника»</w:t>
            </w:r>
          </w:p>
          <w:p w:rsidR="00A07F58" w:rsidRPr="00A07F58" w:rsidRDefault="00A07F58" w:rsidP="008823FC">
            <w:pPr>
              <w:ind w:right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07F58" w:rsidRPr="00A07F58" w:rsidTr="00B52218">
        <w:tc>
          <w:tcPr>
            <w:tcW w:w="2235" w:type="dxa"/>
          </w:tcPr>
          <w:p w:rsidR="008823FC" w:rsidRDefault="008823FC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зарядку</w:t>
            </w:r>
          </w:p>
        </w:tc>
        <w:tc>
          <w:tcPr>
            <w:tcW w:w="4961" w:type="dxa"/>
          </w:tcPr>
          <w:p w:rsidR="008823FC" w:rsidRDefault="008823FC" w:rsidP="00B5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Default="009C5197" w:rsidP="00B5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="00291A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родителей: 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«Пальчиковая гимнастика </w:t>
            </w:r>
            <w:r w:rsidR="00291A5C">
              <w:rPr>
                <w:rFonts w:ascii="Times New Roman" w:hAnsi="Times New Roman"/>
                <w:sz w:val="24"/>
                <w:szCs w:val="24"/>
              </w:rPr>
              <w:t>как средство развития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 речи детей» </w:t>
            </w:r>
          </w:p>
          <w:p w:rsidR="00FE5E8A" w:rsidRDefault="00FE5E8A" w:rsidP="00B5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6C9" w:rsidRDefault="00B576C9" w:rsidP="00B5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«Пальчиковая гимнастика</w:t>
            </w:r>
            <w:r w:rsidR="00FE5E8A">
              <w:rPr>
                <w:rFonts w:ascii="Times New Roman" w:hAnsi="Times New Roman"/>
                <w:sz w:val="24"/>
                <w:szCs w:val="24"/>
              </w:rPr>
              <w:t xml:space="preserve"> для детей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23FC" w:rsidRPr="009C5197" w:rsidRDefault="008823FC" w:rsidP="00B57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9C5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F64F01" w:rsidP="009C5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C5197" w:rsidRPr="00A07F58" w:rsidTr="00B52218">
        <w:tc>
          <w:tcPr>
            <w:tcW w:w="2235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="00F64F01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FE5E8A" w:rsidRDefault="00FE5E8A" w:rsidP="009C519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5197" w:rsidRDefault="00CC1161" w:rsidP="009C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Деловая игра</w:t>
            </w:r>
            <w:r w:rsidR="009C51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Дорога к здоровью</w:t>
            </w:r>
            <w:r w:rsidR="009C5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E8A" w:rsidRPr="009C5197" w:rsidRDefault="00FE5E8A" w:rsidP="00FE5E8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Default="008823FC" w:rsidP="0088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 w:rsidR="009C5197">
              <w:rPr>
                <w:rFonts w:ascii="Times New Roman" w:hAnsi="Times New Roman"/>
                <w:sz w:val="24"/>
                <w:szCs w:val="24"/>
              </w:rPr>
              <w:t>орожк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519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E8A" w:rsidRDefault="00FE5E8A" w:rsidP="0088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E8A" w:rsidRPr="009C5197" w:rsidRDefault="00FE5E8A" w:rsidP="0088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07F58" w:rsidRPr="00A07F58" w:rsidTr="00B52218">
        <w:tc>
          <w:tcPr>
            <w:tcW w:w="2235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Default="00471531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 ЗОЖ</w:t>
            </w:r>
            <w:r w:rsidR="00F64F0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C5197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DA8" w:rsidRDefault="00FB7DA8" w:rsidP="00FE5E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7F58" w:rsidRDefault="00FE5E8A" w:rsidP="00FE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Спортивный досуг </w:t>
            </w:r>
            <w:r w:rsidR="009C5197" w:rsidRPr="009C5197">
              <w:rPr>
                <w:rFonts w:ascii="Times New Roman" w:hAnsi="Times New Roman"/>
                <w:sz w:val="24"/>
                <w:szCs w:val="24"/>
              </w:rPr>
              <w:t>«Мы с папой солдаты» -посвящённый Дню защитника Отечества.</w:t>
            </w:r>
          </w:p>
          <w:p w:rsidR="00FE5E8A" w:rsidRDefault="00FE5E8A" w:rsidP="00FE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531" w:rsidRDefault="00471531" w:rsidP="0047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E8A">
              <w:rPr>
                <w:rFonts w:ascii="Times New Roman" w:hAnsi="Times New Roman"/>
                <w:b/>
                <w:i/>
                <w:sz w:val="24"/>
                <w:szCs w:val="24"/>
              </w:rPr>
              <w:t>Фотоколлаж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за ЗОЖ»</w:t>
            </w:r>
          </w:p>
          <w:p w:rsidR="00FE5E8A" w:rsidRDefault="00FE5E8A" w:rsidP="0047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161" w:rsidRPr="00A07F58" w:rsidRDefault="00CC1161" w:rsidP="00471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07F58" w:rsidRPr="00A07F58" w:rsidTr="00B52218">
        <w:tc>
          <w:tcPr>
            <w:tcW w:w="2235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471531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- ЗОЖ</w:t>
            </w:r>
          </w:p>
        </w:tc>
        <w:tc>
          <w:tcPr>
            <w:tcW w:w="4961" w:type="dxa"/>
          </w:tcPr>
          <w:p w:rsidR="006338DB" w:rsidRDefault="006338DB" w:rsidP="00633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DB" w:rsidRDefault="006338DB" w:rsidP="00633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8DB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 - ЗОЖ»</w:t>
            </w:r>
          </w:p>
          <w:p w:rsidR="00FE5E8A" w:rsidRDefault="00FE5E8A" w:rsidP="009C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Pr="009C5197" w:rsidRDefault="00FE5E8A" w:rsidP="009C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C5197" w:rsidRPr="009C5197">
              <w:rPr>
                <w:rFonts w:ascii="Times New Roman" w:hAnsi="Times New Roman"/>
                <w:sz w:val="24"/>
                <w:szCs w:val="24"/>
              </w:rPr>
              <w:t>Будем вмест</w:t>
            </w:r>
            <w:r w:rsidR="00EF30B1">
              <w:rPr>
                <w:rFonts w:ascii="Times New Roman" w:hAnsi="Times New Roman"/>
                <w:sz w:val="24"/>
                <w:szCs w:val="24"/>
              </w:rPr>
              <w:t>е играть и здоровье укреплять»</w:t>
            </w:r>
          </w:p>
          <w:p w:rsidR="00EF30B1" w:rsidRDefault="00EF30B1" w:rsidP="00FE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Pr="009C5197" w:rsidRDefault="009C5197" w:rsidP="00FE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 xml:space="preserve"> с участием родителей: «По</w:t>
            </w:r>
            <w:r w:rsidR="00EF30B1">
              <w:rPr>
                <w:rFonts w:ascii="Times New Roman" w:hAnsi="Times New Roman"/>
                <w:sz w:val="24"/>
                <w:szCs w:val="24"/>
              </w:rPr>
              <w:t>движные игры на свежем воздухе»</w:t>
            </w:r>
          </w:p>
          <w:p w:rsidR="00A07F58" w:rsidRPr="00A07F58" w:rsidRDefault="00A07F58" w:rsidP="009C519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07F58" w:rsidRPr="00A07F58" w:rsidTr="00B52218">
        <w:tc>
          <w:tcPr>
            <w:tcW w:w="2235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Уроки здоро</w:t>
            </w:r>
            <w:bookmarkStart w:id="0" w:name="_GoBack"/>
            <w:bookmarkEnd w:id="0"/>
            <w:r w:rsidRPr="009C5197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4961" w:type="dxa"/>
          </w:tcPr>
          <w:p w:rsidR="00FE5E8A" w:rsidRDefault="00FE5E8A" w:rsidP="009C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0B1" w:rsidRDefault="009C5197" w:rsidP="00EF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  <w:r w:rsidR="00EF3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9C5197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  <w:r w:rsidR="00EF30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30B1" w:rsidRPr="00EF30B1" w:rsidRDefault="009C5197" w:rsidP="00EF30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sz w:val="24"/>
                <w:szCs w:val="24"/>
              </w:rPr>
              <w:t>«Чтобы зубы не болели»</w:t>
            </w:r>
          </w:p>
          <w:p w:rsidR="00EF30B1" w:rsidRPr="00EF30B1" w:rsidRDefault="009C5197" w:rsidP="00EF30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sz w:val="24"/>
                <w:szCs w:val="24"/>
              </w:rPr>
              <w:t>«Как ухаживать за собой»</w:t>
            </w:r>
          </w:p>
          <w:p w:rsidR="009C5197" w:rsidRPr="00EF30B1" w:rsidRDefault="00EF30B1" w:rsidP="00EF30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sz w:val="24"/>
                <w:szCs w:val="24"/>
              </w:rPr>
              <w:t>«Откуда берутся болезни?»</w:t>
            </w:r>
          </w:p>
          <w:p w:rsidR="00EF30B1" w:rsidRDefault="00EF30B1" w:rsidP="009C519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Default="009C5197" w:rsidP="00EF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EF30B1"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>ыставка рисунков</w:t>
            </w:r>
            <w:r w:rsidR="00EF30B1">
              <w:rPr>
                <w:rFonts w:ascii="Times New Roman" w:hAnsi="Times New Roman"/>
                <w:sz w:val="24"/>
                <w:szCs w:val="24"/>
              </w:rPr>
              <w:t xml:space="preserve"> «Здоровый малыш»</w:t>
            </w:r>
          </w:p>
          <w:p w:rsidR="0062610D" w:rsidRPr="00A07F58" w:rsidRDefault="0062610D" w:rsidP="00EF3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07F58" w:rsidRPr="00A07F58" w:rsidTr="00B52218">
        <w:tc>
          <w:tcPr>
            <w:tcW w:w="2235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9C5197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>Витамин</w:t>
            </w:r>
            <w:r>
              <w:rPr>
                <w:rFonts w:ascii="Times New Roman" w:hAnsi="Times New Roman"/>
                <w:sz w:val="24"/>
                <w:szCs w:val="24"/>
              </w:rPr>
              <w:t>ы я люблю, быть здоровым я хочу</w:t>
            </w:r>
          </w:p>
        </w:tc>
        <w:tc>
          <w:tcPr>
            <w:tcW w:w="4961" w:type="dxa"/>
          </w:tcPr>
          <w:p w:rsidR="00FE5E8A" w:rsidRDefault="00FE5E8A" w:rsidP="009C519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5197" w:rsidRDefault="008823FC" w:rsidP="009C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Дискуссия </w:t>
            </w:r>
            <w:r w:rsidR="00FE5E8A">
              <w:rPr>
                <w:rFonts w:ascii="Times New Roman" w:hAnsi="Times New Roman"/>
                <w:sz w:val="24"/>
                <w:szCs w:val="24"/>
              </w:rPr>
              <w:t>«</w:t>
            </w:r>
            <w:r w:rsidR="009C5197" w:rsidRPr="009C5197">
              <w:rPr>
                <w:rFonts w:ascii="Times New Roman" w:hAnsi="Times New Roman"/>
                <w:sz w:val="24"/>
                <w:szCs w:val="24"/>
              </w:rPr>
              <w:t>Витамины я люблю, быть здоровым я хочу»</w:t>
            </w:r>
          </w:p>
          <w:p w:rsidR="00EF30B1" w:rsidRPr="009C5197" w:rsidRDefault="00EF30B1" w:rsidP="009C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197" w:rsidRPr="009C5197" w:rsidRDefault="00EF30B1" w:rsidP="00882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Памятка </w:t>
            </w:r>
            <w:r w:rsidR="009C5197" w:rsidRPr="009C5197">
              <w:rPr>
                <w:rFonts w:ascii="Times New Roman" w:hAnsi="Times New Roman"/>
                <w:sz w:val="24"/>
                <w:szCs w:val="24"/>
              </w:rPr>
              <w:t>«Здоровье укрепи – ребенку не навреди»</w:t>
            </w:r>
          </w:p>
          <w:p w:rsidR="00FE5E8A" w:rsidRDefault="00FE5E8A" w:rsidP="009C519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5197" w:rsidRPr="00FE5E8A" w:rsidRDefault="009C5197" w:rsidP="009C519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E8A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для родителей в отпуске</w:t>
            </w:r>
          </w:p>
          <w:p w:rsidR="009C5197" w:rsidRPr="009C5197" w:rsidRDefault="009C5197" w:rsidP="009C519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97">
              <w:rPr>
                <w:rFonts w:ascii="Times New Roman" w:hAnsi="Times New Roman"/>
                <w:sz w:val="24"/>
                <w:szCs w:val="24"/>
              </w:rPr>
              <w:t xml:space="preserve">«Малыш и здоровье»  </w:t>
            </w:r>
          </w:p>
          <w:p w:rsidR="00A07F58" w:rsidRPr="00A07F58" w:rsidRDefault="00A07F58" w:rsidP="009C519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8A" w:rsidRDefault="00FE5E8A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F58" w:rsidRPr="00A07F58" w:rsidRDefault="00A07F58" w:rsidP="00A0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A07F58" w:rsidRPr="00A07F58" w:rsidRDefault="00A07F58" w:rsidP="00A07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64" w:rsidRDefault="00EB0464" w:rsidP="00EB04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64" w:rsidRPr="00A07F58" w:rsidRDefault="00EB0464" w:rsidP="00EB04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F58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работы семейного клуба</w:t>
      </w:r>
    </w:p>
    <w:p w:rsidR="00EB0464" w:rsidRDefault="00EB0464" w:rsidP="00EB04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F5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Здоровей-ка</w:t>
      </w:r>
      <w:r w:rsidRPr="00A07F58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EB0464" w:rsidRPr="00A07F58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A07F58">
        <w:rPr>
          <w:rFonts w:ascii="Times New Roman" w:hAnsi="Times New Roman" w:cs="Times New Roman"/>
          <w:sz w:val="28"/>
          <w:szCs w:val="28"/>
        </w:rPr>
        <w:t xml:space="preserve"> мотивац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07F58">
        <w:rPr>
          <w:rFonts w:ascii="Times New Roman" w:hAnsi="Times New Roman" w:cs="Times New Roman"/>
          <w:sz w:val="28"/>
          <w:szCs w:val="28"/>
        </w:rPr>
        <w:t xml:space="preserve"> родителей к осуществлению здорового образа жизни, их 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7F58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F58">
        <w:rPr>
          <w:rFonts w:ascii="Times New Roman" w:hAnsi="Times New Roman" w:cs="Times New Roman"/>
          <w:sz w:val="28"/>
          <w:szCs w:val="28"/>
        </w:rPr>
        <w:t xml:space="preserve"> в вопросах физического воспитания и укрепления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464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7F58">
        <w:rPr>
          <w:rFonts w:ascii="Times New Roman" w:hAnsi="Times New Roman" w:cs="Times New Roman"/>
          <w:sz w:val="28"/>
          <w:szCs w:val="28"/>
        </w:rPr>
        <w:t>Систематизация знаний родителей по вопросам здорового образа жизни детей.</w:t>
      </w:r>
    </w:p>
    <w:p w:rsidR="00EB0464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7F58">
        <w:rPr>
          <w:rFonts w:ascii="Times New Roman" w:hAnsi="Times New Roman" w:cs="Times New Roman"/>
          <w:sz w:val="28"/>
          <w:szCs w:val="28"/>
        </w:rPr>
        <w:t>Увеличение количества детей с высоким уровнем физического развития.</w:t>
      </w:r>
    </w:p>
    <w:p w:rsidR="00EB0464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01E5">
        <w:rPr>
          <w:rFonts w:ascii="Times New Roman" w:eastAsia="Calibri" w:hAnsi="Times New Roman" w:cs="Times New Roman"/>
          <w:sz w:val="28"/>
          <w:szCs w:val="28"/>
        </w:rPr>
        <w:t>Увеличение количества родителей, принявших активное участие во взаимодействии с детьми и педагогами детского сада.</w:t>
      </w:r>
    </w:p>
    <w:p w:rsidR="00EB0464" w:rsidRDefault="00EB0464" w:rsidP="00EB04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E5">
        <w:rPr>
          <w:rFonts w:ascii="Times New Roman" w:hAnsi="Times New Roman" w:cs="Times New Roman"/>
          <w:sz w:val="28"/>
          <w:szCs w:val="28"/>
        </w:rPr>
        <w:t>Появление у детей мотивации к здоровому образу жизни.</w:t>
      </w:r>
    </w:p>
    <w:p w:rsidR="00EB0464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01E5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и специалистов ДОУ в работе с семьёй.</w:t>
      </w:r>
    </w:p>
    <w:p w:rsidR="00EB0464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01E5">
        <w:rPr>
          <w:rFonts w:ascii="Times New Roman" w:hAnsi="Times New Roman" w:cs="Times New Roman"/>
          <w:sz w:val="28"/>
          <w:szCs w:val="28"/>
        </w:rPr>
        <w:t>Апробация и внедрение инновационных форм работы с семьёй.</w:t>
      </w:r>
    </w:p>
    <w:p w:rsidR="00EB0464" w:rsidRPr="00AF01E5" w:rsidRDefault="00EB0464" w:rsidP="00EB0464">
      <w:pPr>
        <w:pStyle w:val="a4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01E5">
        <w:rPr>
          <w:rFonts w:ascii="Times New Roman" w:hAnsi="Times New Roman" w:cs="Times New Roman"/>
          <w:sz w:val="28"/>
          <w:szCs w:val="28"/>
        </w:rPr>
        <w:t>Установление партнёрских отношений ДОУ и семьи, повышение активности родителе</w:t>
      </w:r>
      <w:r>
        <w:rPr>
          <w:rFonts w:ascii="Times New Roman" w:hAnsi="Times New Roman" w:cs="Times New Roman"/>
          <w:sz w:val="28"/>
          <w:szCs w:val="28"/>
        </w:rPr>
        <w:t>й в педагогическом процессе ДОУ.</w:t>
      </w:r>
    </w:p>
    <w:p w:rsidR="00AF01E5" w:rsidRDefault="00AF01E5" w:rsidP="00EB04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F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236"/>
    <w:multiLevelType w:val="hybridMultilevel"/>
    <w:tmpl w:val="8D92B1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BF2F2C"/>
    <w:multiLevelType w:val="multilevel"/>
    <w:tmpl w:val="C6E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5DC2"/>
    <w:multiLevelType w:val="multilevel"/>
    <w:tmpl w:val="540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73468"/>
    <w:multiLevelType w:val="hybridMultilevel"/>
    <w:tmpl w:val="81CAB7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A2702E"/>
    <w:multiLevelType w:val="hybridMultilevel"/>
    <w:tmpl w:val="A7E6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7125"/>
    <w:multiLevelType w:val="hybridMultilevel"/>
    <w:tmpl w:val="E972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2754"/>
    <w:multiLevelType w:val="hybridMultilevel"/>
    <w:tmpl w:val="EA90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940"/>
    <w:multiLevelType w:val="hybridMultilevel"/>
    <w:tmpl w:val="BBF4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515B8"/>
    <w:multiLevelType w:val="hybridMultilevel"/>
    <w:tmpl w:val="DD7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248F"/>
    <w:multiLevelType w:val="multilevel"/>
    <w:tmpl w:val="77B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C1B4F"/>
    <w:multiLevelType w:val="hybridMultilevel"/>
    <w:tmpl w:val="D3E0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072B"/>
    <w:multiLevelType w:val="multilevel"/>
    <w:tmpl w:val="3C6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B2E85"/>
    <w:multiLevelType w:val="hybridMultilevel"/>
    <w:tmpl w:val="E4C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B4D74"/>
    <w:multiLevelType w:val="multilevel"/>
    <w:tmpl w:val="5B9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721E58"/>
    <w:multiLevelType w:val="hybridMultilevel"/>
    <w:tmpl w:val="AC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A301F"/>
    <w:multiLevelType w:val="hybridMultilevel"/>
    <w:tmpl w:val="887C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52DF1"/>
    <w:multiLevelType w:val="multilevel"/>
    <w:tmpl w:val="846A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B3435"/>
    <w:multiLevelType w:val="multilevel"/>
    <w:tmpl w:val="216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C0BED"/>
    <w:multiLevelType w:val="multilevel"/>
    <w:tmpl w:val="5E3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8F0BA4"/>
    <w:multiLevelType w:val="hybridMultilevel"/>
    <w:tmpl w:val="7242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950A0"/>
    <w:multiLevelType w:val="hybridMultilevel"/>
    <w:tmpl w:val="520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19F4"/>
    <w:multiLevelType w:val="multilevel"/>
    <w:tmpl w:val="B21E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2C71"/>
    <w:multiLevelType w:val="hybridMultilevel"/>
    <w:tmpl w:val="DD4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A3719"/>
    <w:multiLevelType w:val="hybridMultilevel"/>
    <w:tmpl w:val="DE52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F3EEB"/>
    <w:multiLevelType w:val="multilevel"/>
    <w:tmpl w:val="1A9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C3462"/>
    <w:multiLevelType w:val="hybridMultilevel"/>
    <w:tmpl w:val="7ED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65D05"/>
    <w:multiLevelType w:val="hybridMultilevel"/>
    <w:tmpl w:val="A2C60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3B4108"/>
    <w:multiLevelType w:val="hybridMultilevel"/>
    <w:tmpl w:val="1F3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0"/>
  </w:num>
  <w:num w:numId="5">
    <w:abstractNumId w:val="23"/>
  </w:num>
  <w:num w:numId="6">
    <w:abstractNumId w:val="7"/>
  </w:num>
  <w:num w:numId="7">
    <w:abstractNumId w:val="20"/>
  </w:num>
  <w:num w:numId="8">
    <w:abstractNumId w:val="10"/>
  </w:num>
  <w:num w:numId="9">
    <w:abstractNumId w:val="25"/>
  </w:num>
  <w:num w:numId="10">
    <w:abstractNumId w:val="12"/>
  </w:num>
  <w:num w:numId="11">
    <w:abstractNumId w:val="11"/>
  </w:num>
  <w:num w:numId="12">
    <w:abstractNumId w:val="24"/>
  </w:num>
  <w:num w:numId="13">
    <w:abstractNumId w:val="2"/>
  </w:num>
  <w:num w:numId="14">
    <w:abstractNumId w:val="1"/>
  </w:num>
  <w:num w:numId="15">
    <w:abstractNumId w:val="9"/>
  </w:num>
  <w:num w:numId="16">
    <w:abstractNumId w:val="21"/>
  </w:num>
  <w:num w:numId="17">
    <w:abstractNumId w:val="17"/>
  </w:num>
  <w:num w:numId="18">
    <w:abstractNumId w:val="6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3"/>
  </w:num>
  <w:num w:numId="24">
    <w:abstractNumId w:val="13"/>
  </w:num>
  <w:num w:numId="25">
    <w:abstractNumId w:val="15"/>
  </w:num>
  <w:num w:numId="26">
    <w:abstractNumId w:val="8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8"/>
    <w:rsid w:val="00161D52"/>
    <w:rsid w:val="00291A5C"/>
    <w:rsid w:val="00394D2F"/>
    <w:rsid w:val="00471531"/>
    <w:rsid w:val="004D7261"/>
    <w:rsid w:val="0062610D"/>
    <w:rsid w:val="006338DB"/>
    <w:rsid w:val="008823FC"/>
    <w:rsid w:val="008B0590"/>
    <w:rsid w:val="008F1B2F"/>
    <w:rsid w:val="009C5197"/>
    <w:rsid w:val="009C5D80"/>
    <w:rsid w:val="00A07F58"/>
    <w:rsid w:val="00AF01E5"/>
    <w:rsid w:val="00B576C9"/>
    <w:rsid w:val="00B764CD"/>
    <w:rsid w:val="00BC5C73"/>
    <w:rsid w:val="00BF5308"/>
    <w:rsid w:val="00CC1161"/>
    <w:rsid w:val="00D742B4"/>
    <w:rsid w:val="00D83848"/>
    <w:rsid w:val="00EB0464"/>
    <w:rsid w:val="00EF30B1"/>
    <w:rsid w:val="00F64F01"/>
    <w:rsid w:val="00FB7DA8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2021-01-09T18:06:00Z</cp:lastPrinted>
  <dcterms:created xsi:type="dcterms:W3CDTF">2020-10-11T13:39:00Z</dcterms:created>
  <dcterms:modified xsi:type="dcterms:W3CDTF">2021-01-10T15:58:00Z</dcterms:modified>
</cp:coreProperties>
</file>